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4E7" w:rsidRPr="00D53B0A" w:rsidRDefault="00A804E7" w:rsidP="00A804E7">
      <w:pPr>
        <w:jc w:val="center"/>
        <w:rPr>
          <w:b/>
          <w:bCs/>
          <w:sz w:val="24"/>
          <w:szCs w:val="24"/>
          <w:lang w:val="fr-CA"/>
        </w:rPr>
      </w:pPr>
      <w:r w:rsidRPr="00D53B0A">
        <w:rPr>
          <w:b/>
          <w:bCs/>
          <w:sz w:val="24"/>
          <w:szCs w:val="24"/>
          <w:lang w:val="fr-CA"/>
        </w:rPr>
        <w:t>Les participes passés</w:t>
      </w:r>
    </w:p>
    <w:p w:rsidR="00A804E7" w:rsidRPr="00D53B0A" w:rsidRDefault="00A804E7" w:rsidP="00A804E7">
      <w:pPr>
        <w:jc w:val="center"/>
        <w:rPr>
          <w:b/>
          <w:bCs/>
          <w:sz w:val="24"/>
          <w:szCs w:val="24"/>
          <w:lang w:val="fr-CA"/>
        </w:rPr>
      </w:pPr>
      <w:r w:rsidRPr="00D53B0A">
        <w:rPr>
          <w:b/>
          <w:bCs/>
          <w:sz w:val="24"/>
          <w:szCs w:val="24"/>
          <w:lang w:val="fr-CA"/>
        </w:rPr>
        <w:t>Niveau débutant-intermédiaire</w:t>
      </w:r>
    </w:p>
    <w:p w:rsid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  <w:lang w:val="fr-CA"/>
        </w:rPr>
      </w:pPr>
    </w:p>
    <w:p w:rsid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  <w:lang w:val="fr-CA"/>
        </w:rPr>
      </w:pP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b/>
          <w:bCs/>
          <w:color w:val="000000"/>
          <w:sz w:val="21"/>
          <w:szCs w:val="21"/>
          <w:lang w:val="fr-CA"/>
        </w:rPr>
        <w:t>4. Accordez les participes passés suivants.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1. Ma professeure est entré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dans la classe en courant.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2. Mon père et mes frères se sont levé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s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tôt pour aller en camping.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3. Christine a obtenu son permis de conduire après avoir pass</w:t>
      </w:r>
      <w:r w:rsidRPr="00A804E7">
        <w:rPr>
          <w:rFonts w:ascii="Arial" w:hAnsi="Arial" w:cs="Arial"/>
          <w:color w:val="FF0000"/>
          <w:sz w:val="21"/>
          <w:szCs w:val="21"/>
          <w:lang w:val="fr-CA"/>
        </w:rPr>
        <w:t>é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 xml:space="preserve"> l’examen.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4. L’arrivée (f) sur scène de ce comédien était précipité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>e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, ne trouves-tu pas ?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5. Les vieilles amies se sont promené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es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dans le parc.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6. Les étudiantes que nous avons rencontré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es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sont des immigrantes.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7. Ces femmes se sont plaint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es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du mauvais service de notre compagnie.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8. La potiche qu’elle a cassé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était ancienne.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9. La petite s’est assis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et elle s’est mis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à chanter.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10. La tasse de café qu’il s’est servi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était très chaude.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 xml:space="preserve">11. Le film que Gloria </w:t>
      </w:r>
      <w:bookmarkStart w:id="0" w:name="_GoBack"/>
      <w:bookmarkEnd w:id="0"/>
      <w:r w:rsidRPr="00A804E7">
        <w:rPr>
          <w:rFonts w:ascii="Arial" w:hAnsi="Arial" w:cs="Arial"/>
          <w:color w:val="000000"/>
          <w:sz w:val="21"/>
          <w:szCs w:val="21"/>
          <w:lang w:val="fr-CA"/>
        </w:rPr>
        <w:t>a vu s’adressait à un public averti.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12. Elle a monté l’escalier et elle est entré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chez elle.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13. Voici les deux rédactions (f) que j’ai produites.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14. Les messages (m) que je vous ai envoyé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s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demandaient une réponse. Les avez-vous lu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>s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?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 xml:space="preserve">15. Ma </w:t>
      </w:r>
      <w:proofErr w:type="spellStart"/>
      <w:r w:rsidRPr="00A804E7">
        <w:rPr>
          <w:rFonts w:ascii="Arial" w:hAnsi="Arial" w:cs="Arial"/>
          <w:color w:val="000000"/>
          <w:sz w:val="21"/>
          <w:szCs w:val="21"/>
          <w:lang w:val="fr-CA"/>
        </w:rPr>
        <w:t>soeur</w:t>
      </w:r>
      <w:proofErr w:type="spellEnd"/>
      <w:r w:rsidRPr="00A804E7">
        <w:rPr>
          <w:rFonts w:ascii="Arial" w:hAnsi="Arial" w:cs="Arial"/>
          <w:color w:val="000000"/>
          <w:sz w:val="21"/>
          <w:szCs w:val="21"/>
          <w:lang w:val="fr-CA"/>
        </w:rPr>
        <w:t xml:space="preserve"> s’est lavé les mains; après, elle s’est mis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à table.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16. Les deux chandails que j’ai retourné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s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au magasin étaient beaucoup trop grands.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17. As-tu vu la balle de laine qui a amusé la petite chatte ?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18. Elle est rentré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e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à la maison, puis elle a sorti les ordures ménagères.</w:t>
      </w:r>
    </w:p>
    <w:p w:rsidR="00A804E7" w:rsidRPr="00A804E7" w:rsidRDefault="00A804E7" w:rsidP="00A804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 xml:space="preserve">19. Les promesses (f) qu’ils se sont </w:t>
      </w:r>
      <w:proofErr w:type="gramStart"/>
      <w:r w:rsidRPr="00A804E7">
        <w:rPr>
          <w:rFonts w:ascii="Arial" w:hAnsi="Arial" w:cs="Arial"/>
          <w:color w:val="000000"/>
          <w:sz w:val="21"/>
          <w:szCs w:val="21"/>
          <w:lang w:val="fr-CA"/>
        </w:rPr>
        <w:t>fait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>es</w:t>
      </w:r>
      <w:proofErr w:type="gramEnd"/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 xml:space="preserve"> 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n’étaient pas sincères.</w:t>
      </w:r>
    </w:p>
    <w:p w:rsidR="00A72667" w:rsidRPr="00A804E7" w:rsidRDefault="00A804E7" w:rsidP="00A804E7">
      <w:pPr>
        <w:spacing w:line="360" w:lineRule="auto"/>
        <w:rPr>
          <w:lang w:val="fr-CA"/>
        </w:rPr>
      </w:pPr>
      <w:r w:rsidRPr="00A804E7">
        <w:rPr>
          <w:rFonts w:ascii="Arial" w:hAnsi="Arial" w:cs="Arial"/>
          <w:color w:val="000000"/>
          <w:sz w:val="21"/>
          <w:szCs w:val="21"/>
          <w:lang w:val="fr-CA"/>
        </w:rPr>
        <w:t>20. Nous avons mangé la soupe que nous avions préparé</w:t>
      </w:r>
      <w:r w:rsidRPr="00A804E7">
        <w:rPr>
          <w:rFonts w:ascii="Arial" w:hAnsi="Arial" w:cs="Arial"/>
          <w:b/>
          <w:bCs/>
          <w:color w:val="FF0000"/>
          <w:sz w:val="21"/>
          <w:szCs w:val="21"/>
          <w:lang w:val="fr-CA"/>
        </w:rPr>
        <w:t>e</w:t>
      </w:r>
      <w:r w:rsidRPr="00A804E7">
        <w:rPr>
          <w:rFonts w:ascii="Arial" w:hAnsi="Arial" w:cs="Arial"/>
          <w:color w:val="000000"/>
          <w:sz w:val="21"/>
          <w:szCs w:val="21"/>
          <w:lang w:val="fr-CA"/>
        </w:rPr>
        <w:t>.</w:t>
      </w:r>
    </w:p>
    <w:sectPr w:rsidR="00A72667" w:rsidRPr="00A8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81"/>
    <w:rsid w:val="00135DBE"/>
    <w:rsid w:val="003A4AC2"/>
    <w:rsid w:val="003B124A"/>
    <w:rsid w:val="004D68CE"/>
    <w:rsid w:val="005C4481"/>
    <w:rsid w:val="00673980"/>
    <w:rsid w:val="00A804E7"/>
    <w:rsid w:val="00E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79A0A-7465-4924-9911-DA9B8830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2016-11-14T22:53:00Z</dcterms:created>
  <dcterms:modified xsi:type="dcterms:W3CDTF">2016-11-14T22:54:00Z</dcterms:modified>
</cp:coreProperties>
</file>